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E8E" w:rsidRPr="00700B84" w:rsidRDefault="00902E8E" w:rsidP="00902E8E">
      <w:pPr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ПРОТОКОЛ  №</w:t>
      </w:r>
      <w:r w:rsidRPr="00064D5F">
        <w:rPr>
          <w:b/>
          <w:color w:val="000000" w:themeColor="text1"/>
          <w:sz w:val="28"/>
          <w:szCs w:val="28"/>
        </w:rPr>
        <w:t>4</w:t>
      </w:r>
    </w:p>
    <w:p w:rsidR="00902E8E" w:rsidRPr="00700B84" w:rsidRDefault="00902E8E" w:rsidP="00902E8E">
      <w:pPr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заседания  Управляющего  совета</w:t>
      </w:r>
    </w:p>
    <w:p w:rsidR="00902E8E" w:rsidRPr="00700B84" w:rsidRDefault="00902E8E" w:rsidP="00902E8E">
      <w:pPr>
        <w:tabs>
          <w:tab w:val="left" w:pos="2730"/>
        </w:tabs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МКДОУ «Детский сад №2»</w:t>
      </w:r>
    </w:p>
    <w:p w:rsidR="00902E8E" w:rsidRDefault="00902E8E" w:rsidP="00902E8E">
      <w:pPr>
        <w:rPr>
          <w:sz w:val="28"/>
          <w:szCs w:val="28"/>
        </w:rPr>
      </w:pPr>
    </w:p>
    <w:p w:rsidR="00902E8E" w:rsidRPr="00206530" w:rsidRDefault="00902E8E" w:rsidP="00902E8E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09.01.2018</w:t>
      </w:r>
      <w:r w:rsidRPr="00206530">
        <w:rPr>
          <w:b/>
          <w:color w:val="000000" w:themeColor="text1"/>
          <w:sz w:val="28"/>
          <w:szCs w:val="28"/>
        </w:rPr>
        <w:t>г.</w:t>
      </w:r>
    </w:p>
    <w:p w:rsidR="00902E8E" w:rsidRPr="009F38F4" w:rsidRDefault="00902E8E" w:rsidP="00902E8E">
      <w:pPr>
        <w:rPr>
          <w:color w:val="000000" w:themeColor="text1"/>
          <w:sz w:val="28"/>
          <w:szCs w:val="28"/>
        </w:rPr>
      </w:pPr>
    </w:p>
    <w:p w:rsidR="00902E8E" w:rsidRDefault="00902E8E" w:rsidP="00902E8E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Присутствовали:                                                            </w:t>
      </w:r>
    </w:p>
    <w:p w:rsidR="00902E8E" w:rsidRDefault="00902E8E" w:rsidP="00902E8E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227899">
        <w:rPr>
          <w:color w:val="000000" w:themeColor="text1"/>
          <w:sz w:val="28"/>
          <w:szCs w:val="28"/>
        </w:rPr>
        <w:t>Ашинова О.А.</w:t>
      </w:r>
      <w:r>
        <w:rPr>
          <w:color w:val="000000" w:themeColor="text1"/>
          <w:sz w:val="28"/>
          <w:szCs w:val="28"/>
        </w:rPr>
        <w:t xml:space="preserve">         –председатель УС</w:t>
      </w:r>
    </w:p>
    <w:p w:rsidR="00902E8E" w:rsidRPr="00227899" w:rsidRDefault="00902E8E" w:rsidP="00902E8E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Мамсирова</w:t>
      </w:r>
      <w:proofErr w:type="spellEnd"/>
      <w:r w:rsidRPr="00227899">
        <w:rPr>
          <w:color w:val="000000"/>
          <w:sz w:val="28"/>
          <w:szCs w:val="28"/>
        </w:rPr>
        <w:t xml:space="preserve"> З.Б.</w:t>
      </w:r>
      <w:r>
        <w:rPr>
          <w:color w:val="000000"/>
          <w:sz w:val="28"/>
          <w:szCs w:val="28"/>
        </w:rPr>
        <w:t xml:space="preserve">       –зам. председателя УС</w:t>
      </w:r>
    </w:p>
    <w:p w:rsidR="00902E8E" w:rsidRPr="00227899" w:rsidRDefault="00902E8E" w:rsidP="00902E8E">
      <w:pPr>
        <w:rPr>
          <w:color w:val="000000" w:themeColor="text1"/>
          <w:sz w:val="28"/>
          <w:szCs w:val="28"/>
        </w:rPr>
      </w:pPr>
      <w:r w:rsidRPr="00227899">
        <w:rPr>
          <w:color w:val="000000" w:themeColor="text1"/>
          <w:sz w:val="28"/>
          <w:szCs w:val="28"/>
        </w:rPr>
        <w:t>Нагацуева А.Б.</w:t>
      </w:r>
      <w:r>
        <w:rPr>
          <w:color w:val="000000" w:themeColor="text1"/>
          <w:sz w:val="28"/>
          <w:szCs w:val="28"/>
        </w:rPr>
        <w:t xml:space="preserve">        –директор, член УС</w:t>
      </w:r>
    </w:p>
    <w:p w:rsidR="00902E8E" w:rsidRPr="00227899" w:rsidRDefault="00902E8E" w:rsidP="00902E8E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227899">
        <w:rPr>
          <w:color w:val="000000" w:themeColor="text1"/>
          <w:sz w:val="28"/>
          <w:szCs w:val="28"/>
        </w:rPr>
        <w:t>Карданова Л.С.</w:t>
      </w:r>
      <w:r>
        <w:rPr>
          <w:color w:val="000000" w:themeColor="text1"/>
          <w:sz w:val="28"/>
          <w:szCs w:val="28"/>
        </w:rPr>
        <w:t xml:space="preserve">       – член УС</w:t>
      </w:r>
    </w:p>
    <w:p w:rsidR="00902E8E" w:rsidRPr="00227899" w:rsidRDefault="00902E8E" w:rsidP="00902E8E">
      <w:pPr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Кушхатуева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 А.М.</w:t>
      </w:r>
      <w:r>
        <w:rPr>
          <w:color w:val="000000" w:themeColor="text1"/>
          <w:sz w:val="28"/>
          <w:szCs w:val="28"/>
        </w:rPr>
        <w:t xml:space="preserve">  – секретарь УС</w:t>
      </w:r>
    </w:p>
    <w:p w:rsidR="00902E8E" w:rsidRPr="00227899" w:rsidRDefault="00902E8E" w:rsidP="00902E8E">
      <w:pPr>
        <w:rPr>
          <w:color w:val="000000"/>
          <w:sz w:val="28"/>
          <w:szCs w:val="28"/>
        </w:rPr>
      </w:pPr>
      <w:r w:rsidRPr="00227899">
        <w:rPr>
          <w:color w:val="000000"/>
          <w:sz w:val="28"/>
          <w:szCs w:val="28"/>
        </w:rPr>
        <w:t xml:space="preserve">Абазова З. Л. </w:t>
      </w:r>
      <w:r>
        <w:rPr>
          <w:color w:val="000000"/>
          <w:sz w:val="28"/>
          <w:szCs w:val="28"/>
        </w:rPr>
        <w:t xml:space="preserve">         – член УС</w:t>
      </w:r>
    </w:p>
    <w:p w:rsidR="00902E8E" w:rsidRPr="00227899" w:rsidRDefault="00902E8E" w:rsidP="00902E8E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Байсиева</w:t>
      </w:r>
      <w:proofErr w:type="spellEnd"/>
      <w:r w:rsidRPr="002278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- член УС </w:t>
      </w:r>
    </w:p>
    <w:p w:rsidR="00902E8E" w:rsidRPr="00227899" w:rsidRDefault="00902E8E" w:rsidP="00902E8E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Кешева</w:t>
      </w:r>
      <w:proofErr w:type="spellEnd"/>
      <w:r w:rsidRPr="00227899">
        <w:rPr>
          <w:color w:val="000000"/>
          <w:sz w:val="28"/>
          <w:szCs w:val="28"/>
        </w:rPr>
        <w:t xml:space="preserve"> С.Р. </w:t>
      </w:r>
      <w:r>
        <w:rPr>
          <w:color w:val="000000"/>
          <w:sz w:val="28"/>
          <w:szCs w:val="28"/>
        </w:rPr>
        <w:t xml:space="preserve">           – член УС</w:t>
      </w:r>
    </w:p>
    <w:p w:rsidR="00902E8E" w:rsidRPr="00227899" w:rsidRDefault="00902E8E" w:rsidP="00902E8E">
      <w:pPr>
        <w:rPr>
          <w:sz w:val="28"/>
          <w:szCs w:val="28"/>
        </w:rPr>
      </w:pPr>
      <w:r w:rsidRPr="00227899">
        <w:rPr>
          <w:sz w:val="28"/>
          <w:szCs w:val="28"/>
        </w:rPr>
        <w:t>Карданова М. Х.</w:t>
      </w:r>
      <w:r>
        <w:rPr>
          <w:sz w:val="28"/>
          <w:szCs w:val="28"/>
        </w:rPr>
        <w:t xml:space="preserve">    – член УС</w:t>
      </w:r>
    </w:p>
    <w:p w:rsidR="00902E8E" w:rsidRPr="00E06DB8" w:rsidRDefault="00902E8E" w:rsidP="00902E8E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902E8E" w:rsidRDefault="00902E8E" w:rsidP="00902E8E">
      <w:pPr>
        <w:rPr>
          <w:b/>
          <w:sz w:val="28"/>
          <w:szCs w:val="28"/>
        </w:rPr>
      </w:pPr>
    </w:p>
    <w:p w:rsidR="00902E8E" w:rsidRDefault="00902E8E" w:rsidP="00902E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902E8E" w:rsidRDefault="00902E8E" w:rsidP="00902E8E">
      <w:pPr>
        <w:jc w:val="center"/>
        <w:rPr>
          <w:b/>
          <w:sz w:val="28"/>
          <w:szCs w:val="28"/>
        </w:rPr>
      </w:pPr>
    </w:p>
    <w:p w:rsidR="00902E8E" w:rsidRPr="006C5CD4" w:rsidRDefault="00902E8E" w:rsidP="00902E8E">
      <w:pPr>
        <w:tabs>
          <w:tab w:val="left" w:pos="0"/>
          <w:tab w:val="left" w:pos="2730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>Рассмотрение представленных экспертной комиссией результатов мониторинга профессиональной деятельности работников</w:t>
      </w:r>
    </w:p>
    <w:p w:rsidR="00902E8E" w:rsidRDefault="00902E8E" w:rsidP="00902E8E">
      <w:pPr>
        <w:tabs>
          <w:tab w:val="left" w:pos="2730"/>
          <w:tab w:val="center" w:pos="4677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МКДОУ «Детский сад №2» </w:t>
      </w:r>
      <w:r>
        <w:rPr>
          <w:bCs/>
          <w:sz w:val="28"/>
          <w:szCs w:val="28"/>
        </w:rPr>
        <w:t>и определение размера стимулирующих надбавок  по итогам 1 полугодия 2017-2018 учебного года.</w:t>
      </w:r>
    </w:p>
    <w:p w:rsidR="00902E8E" w:rsidRDefault="00902E8E" w:rsidP="00902E8E">
      <w:pPr>
        <w:rPr>
          <w:b/>
          <w:sz w:val="28"/>
          <w:szCs w:val="28"/>
        </w:rPr>
      </w:pPr>
    </w:p>
    <w:p w:rsidR="00902E8E" w:rsidRDefault="00902E8E" w:rsidP="00902E8E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r w:rsidRPr="00FD7958">
        <w:rPr>
          <w:b/>
          <w:sz w:val="28"/>
          <w:szCs w:val="28"/>
        </w:rPr>
        <w:t>Ашинову О.А. -  председатель  УС</w:t>
      </w:r>
      <w:r>
        <w:rPr>
          <w:sz w:val="28"/>
          <w:szCs w:val="28"/>
        </w:rPr>
        <w:t xml:space="preserve">. </w:t>
      </w:r>
    </w:p>
    <w:p w:rsidR="00902E8E" w:rsidRDefault="00902E8E" w:rsidP="00902E8E">
      <w:pPr>
        <w:rPr>
          <w:sz w:val="28"/>
          <w:szCs w:val="28"/>
        </w:rPr>
      </w:pPr>
      <w:r>
        <w:rPr>
          <w:sz w:val="28"/>
          <w:szCs w:val="28"/>
        </w:rPr>
        <w:t xml:space="preserve">   Представила  информацию  экспертной  комиссии  об  оценке    результатов  профессиональной  деятельности  воспитателей   за   1 полугодие  2017-2018  учебного  года  по  оценочным  листам     </w:t>
      </w:r>
      <w:r w:rsidRPr="001B1454">
        <w:rPr>
          <w:color w:val="000000" w:themeColor="text1"/>
          <w:sz w:val="28"/>
          <w:szCs w:val="28"/>
        </w:rPr>
        <w:t xml:space="preserve">(Протокол  экспертной  комиссии  </w:t>
      </w:r>
      <w:r>
        <w:rPr>
          <w:color w:val="000000" w:themeColor="text1"/>
          <w:sz w:val="28"/>
          <w:szCs w:val="28"/>
        </w:rPr>
        <w:t>№2  от  09. 01. 2018</w:t>
      </w:r>
      <w:r w:rsidRPr="001B1454">
        <w:rPr>
          <w:color w:val="000000" w:themeColor="text1"/>
          <w:sz w:val="28"/>
          <w:szCs w:val="28"/>
        </w:rPr>
        <w:t>г.)</w:t>
      </w:r>
    </w:p>
    <w:p w:rsidR="00902E8E" w:rsidRDefault="00902E8E" w:rsidP="00902E8E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r w:rsidRPr="00FD7958">
        <w:rPr>
          <w:b/>
          <w:sz w:val="28"/>
          <w:szCs w:val="28"/>
        </w:rPr>
        <w:t>Нагацуева А.Б. -  член УС</w:t>
      </w:r>
    </w:p>
    <w:p w:rsidR="00902E8E" w:rsidRDefault="00902E8E" w:rsidP="00902E8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Дала   информацию  о  работе  воспитателей.  </w:t>
      </w:r>
    </w:p>
    <w:p w:rsidR="00902E8E" w:rsidRDefault="00902E8E" w:rsidP="00902E8E">
      <w:pPr>
        <w:ind w:left="360"/>
        <w:rPr>
          <w:b/>
          <w:sz w:val="28"/>
          <w:szCs w:val="28"/>
        </w:rPr>
      </w:pPr>
    </w:p>
    <w:p w:rsidR="00902E8E" w:rsidRDefault="00902E8E" w:rsidP="00902E8E">
      <w:pPr>
        <w:rPr>
          <w:b/>
          <w:sz w:val="28"/>
          <w:szCs w:val="28"/>
        </w:rPr>
      </w:pPr>
      <w:r w:rsidRPr="003910E4">
        <w:rPr>
          <w:b/>
          <w:sz w:val="28"/>
          <w:szCs w:val="28"/>
        </w:rPr>
        <w:t>Решили:</w:t>
      </w:r>
    </w:p>
    <w:p w:rsidR="00902E8E" w:rsidRPr="003B0CD1" w:rsidRDefault="00902E8E" w:rsidP="00902E8E">
      <w:pPr>
        <w:rPr>
          <w:sz w:val="28"/>
          <w:szCs w:val="28"/>
        </w:rPr>
      </w:pPr>
      <w:r w:rsidRPr="003B0CD1">
        <w:rPr>
          <w:sz w:val="28"/>
          <w:szCs w:val="28"/>
        </w:rPr>
        <w:t>1.  Одобрить  информацию  экспертной  комиссии  о  выплате   стимулирующей  части  ФОТ  воспи</w:t>
      </w:r>
      <w:r>
        <w:rPr>
          <w:sz w:val="28"/>
          <w:szCs w:val="28"/>
        </w:rPr>
        <w:t xml:space="preserve">тателям  на  основе  критериев, </w:t>
      </w:r>
      <w:r w:rsidRPr="003B0CD1">
        <w:rPr>
          <w:sz w:val="28"/>
          <w:szCs w:val="28"/>
        </w:rPr>
        <w:t xml:space="preserve">согласно  оценочным  листам  оценки  их </w:t>
      </w:r>
      <w:r>
        <w:rPr>
          <w:sz w:val="28"/>
          <w:szCs w:val="28"/>
        </w:rPr>
        <w:t xml:space="preserve"> профессиональной  деятельности за</w:t>
      </w:r>
      <w:r w:rsidR="009974C2">
        <w:rPr>
          <w:sz w:val="28"/>
          <w:szCs w:val="28"/>
        </w:rPr>
        <w:t xml:space="preserve"> период с  01.09.2017-31.12.2017</w:t>
      </w:r>
      <w:r>
        <w:rPr>
          <w:sz w:val="28"/>
          <w:szCs w:val="28"/>
        </w:rPr>
        <w:t>г.</w:t>
      </w:r>
    </w:p>
    <w:p w:rsidR="00902E8E" w:rsidRPr="003B0CD1" w:rsidRDefault="00902E8E" w:rsidP="00902E8E">
      <w:pPr>
        <w:rPr>
          <w:sz w:val="28"/>
          <w:szCs w:val="28"/>
        </w:rPr>
      </w:pPr>
      <w:r w:rsidRPr="003B0CD1">
        <w:rPr>
          <w:sz w:val="28"/>
          <w:szCs w:val="28"/>
        </w:rPr>
        <w:t>За -9;  против – 0;  воздержались- 0;</w:t>
      </w:r>
    </w:p>
    <w:p w:rsidR="00902E8E" w:rsidRDefault="00902E8E" w:rsidP="00902E8E">
      <w:pPr>
        <w:rPr>
          <w:sz w:val="28"/>
          <w:szCs w:val="28"/>
        </w:rPr>
      </w:pPr>
      <w:r w:rsidRPr="003B0CD1">
        <w:rPr>
          <w:sz w:val="28"/>
          <w:szCs w:val="28"/>
        </w:rPr>
        <w:t xml:space="preserve">        Итоговые таблицы протокола  прилагаются.</w:t>
      </w:r>
    </w:p>
    <w:p w:rsidR="00902E8E" w:rsidRPr="00763F03" w:rsidRDefault="00902E8E" w:rsidP="00902E8E">
      <w:pPr>
        <w:jc w:val="both"/>
        <w:rPr>
          <w:color w:val="000000" w:themeColor="text1"/>
          <w:spacing w:val="-1"/>
          <w:sz w:val="28"/>
          <w:szCs w:val="28"/>
        </w:rPr>
      </w:pPr>
      <w:r w:rsidRPr="00285514">
        <w:rPr>
          <w:sz w:val="28"/>
          <w:szCs w:val="28"/>
        </w:rPr>
        <w:t xml:space="preserve">2. </w:t>
      </w:r>
      <w:r w:rsidRPr="00285514">
        <w:rPr>
          <w:color w:val="000000"/>
          <w:spacing w:val="-1"/>
          <w:sz w:val="28"/>
          <w:szCs w:val="28"/>
        </w:rPr>
        <w:t xml:space="preserve">Утвердить стоимость одного балла педагогов </w:t>
      </w:r>
      <w:r w:rsidR="009974C2">
        <w:rPr>
          <w:color w:val="000000" w:themeColor="text1"/>
          <w:spacing w:val="-1"/>
          <w:sz w:val="28"/>
          <w:szCs w:val="28"/>
        </w:rPr>
        <w:t>-82,4</w:t>
      </w:r>
      <w:r w:rsidRPr="00763F03">
        <w:rPr>
          <w:color w:val="000000" w:themeColor="text1"/>
          <w:spacing w:val="-1"/>
          <w:sz w:val="28"/>
          <w:szCs w:val="28"/>
        </w:rPr>
        <w:t xml:space="preserve"> рублей (восемьдесят</w:t>
      </w:r>
      <w:r w:rsidR="009974C2">
        <w:rPr>
          <w:color w:val="000000" w:themeColor="text1"/>
          <w:spacing w:val="-1"/>
          <w:sz w:val="28"/>
          <w:szCs w:val="28"/>
        </w:rPr>
        <w:t xml:space="preserve"> два</w:t>
      </w:r>
      <w:r w:rsidRPr="00763F03">
        <w:rPr>
          <w:color w:val="000000" w:themeColor="text1"/>
          <w:spacing w:val="-1"/>
          <w:sz w:val="28"/>
          <w:szCs w:val="28"/>
        </w:rPr>
        <w:t xml:space="preserve">  руб</w:t>
      </w:r>
      <w:r w:rsidR="009974C2">
        <w:rPr>
          <w:color w:val="000000" w:themeColor="text1"/>
          <w:spacing w:val="-1"/>
          <w:sz w:val="28"/>
          <w:szCs w:val="28"/>
        </w:rPr>
        <w:t>ля 4</w:t>
      </w:r>
      <w:r w:rsidRPr="00763F03">
        <w:rPr>
          <w:color w:val="000000" w:themeColor="text1"/>
          <w:spacing w:val="-1"/>
          <w:sz w:val="28"/>
          <w:szCs w:val="28"/>
        </w:rPr>
        <w:t>0 коп.).</w:t>
      </w:r>
    </w:p>
    <w:p w:rsidR="00902E8E" w:rsidRPr="003B0CD1" w:rsidRDefault="00902E8E" w:rsidP="00902E8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910E4">
        <w:rPr>
          <w:b/>
          <w:sz w:val="28"/>
          <w:szCs w:val="28"/>
        </w:rPr>
        <w:t>Слушали</w:t>
      </w:r>
      <w:r w:rsidRPr="009974C2">
        <w:rPr>
          <w:b/>
          <w:sz w:val="28"/>
          <w:szCs w:val="28"/>
        </w:rPr>
        <w:t xml:space="preserve">:  </w:t>
      </w:r>
      <w:r w:rsidR="009974C2" w:rsidRPr="009974C2">
        <w:rPr>
          <w:b/>
          <w:sz w:val="28"/>
          <w:szCs w:val="28"/>
        </w:rPr>
        <w:t>Карданову М.Х.-</w:t>
      </w:r>
      <w:r w:rsidR="009974C2">
        <w:rPr>
          <w:sz w:val="28"/>
          <w:szCs w:val="28"/>
        </w:rPr>
        <w:t xml:space="preserve"> </w:t>
      </w:r>
      <w:r w:rsidRPr="00FD7958">
        <w:rPr>
          <w:b/>
          <w:sz w:val="28"/>
          <w:szCs w:val="28"/>
        </w:rPr>
        <w:t>член  УС.</w:t>
      </w:r>
    </w:p>
    <w:p w:rsidR="00902E8E" w:rsidRPr="00CA283C" w:rsidRDefault="00902E8E" w:rsidP="00902E8E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Представила</w:t>
      </w:r>
      <w:r w:rsidRPr="003B0CD1">
        <w:rPr>
          <w:sz w:val="28"/>
          <w:szCs w:val="28"/>
        </w:rPr>
        <w:t xml:space="preserve">  информацию  экспертной  комиссии  по  оценке  профессиональн</w:t>
      </w:r>
      <w:r>
        <w:rPr>
          <w:sz w:val="28"/>
          <w:szCs w:val="28"/>
        </w:rPr>
        <w:t>ой  деятельности  других категорий работников  ОУ</w:t>
      </w:r>
      <w:r w:rsidRPr="003B0CD1">
        <w:rPr>
          <w:sz w:val="28"/>
          <w:szCs w:val="28"/>
        </w:rPr>
        <w:t xml:space="preserve"> по  </w:t>
      </w:r>
      <w:r w:rsidRPr="003B0CD1">
        <w:rPr>
          <w:sz w:val="28"/>
          <w:szCs w:val="28"/>
        </w:rPr>
        <w:lastRenderedPageBreak/>
        <w:t xml:space="preserve">критериям оценки  труда  </w:t>
      </w:r>
      <w:r>
        <w:rPr>
          <w:sz w:val="28"/>
          <w:szCs w:val="28"/>
        </w:rPr>
        <w:t>за  сложность  и  напряженность</w:t>
      </w:r>
      <w:r w:rsidRPr="003A4AAD">
        <w:rPr>
          <w:sz w:val="28"/>
          <w:szCs w:val="28"/>
        </w:rPr>
        <w:t xml:space="preserve"> </w:t>
      </w:r>
      <w:r w:rsidRPr="00CA283C">
        <w:rPr>
          <w:color w:val="000000"/>
          <w:sz w:val="28"/>
          <w:szCs w:val="28"/>
        </w:rPr>
        <w:t xml:space="preserve">(Протокол  </w:t>
      </w:r>
      <w:r>
        <w:rPr>
          <w:color w:val="000000"/>
          <w:sz w:val="28"/>
          <w:szCs w:val="28"/>
        </w:rPr>
        <w:t>экспертно</w:t>
      </w:r>
      <w:r w:rsidR="009974C2">
        <w:rPr>
          <w:color w:val="000000"/>
          <w:sz w:val="28"/>
          <w:szCs w:val="28"/>
        </w:rPr>
        <w:t>й  комиссии  №2  от  09. 01.2018</w:t>
      </w:r>
      <w:r w:rsidRPr="00CA283C">
        <w:rPr>
          <w:color w:val="000000"/>
          <w:sz w:val="28"/>
          <w:szCs w:val="28"/>
        </w:rPr>
        <w:t>г.).</w:t>
      </w:r>
    </w:p>
    <w:p w:rsidR="00902E8E" w:rsidRPr="003B0CD1" w:rsidRDefault="00902E8E" w:rsidP="00902E8E">
      <w:pPr>
        <w:ind w:left="360"/>
        <w:rPr>
          <w:sz w:val="28"/>
          <w:szCs w:val="28"/>
        </w:rPr>
      </w:pPr>
    </w:p>
    <w:p w:rsidR="00902E8E" w:rsidRPr="003B0CD1" w:rsidRDefault="00902E8E" w:rsidP="00902E8E">
      <w:pPr>
        <w:ind w:left="360"/>
        <w:rPr>
          <w:sz w:val="28"/>
          <w:szCs w:val="28"/>
        </w:rPr>
      </w:pPr>
      <w:r w:rsidRPr="003910E4">
        <w:rPr>
          <w:b/>
          <w:sz w:val="28"/>
          <w:szCs w:val="28"/>
        </w:rPr>
        <w:t>Выступили:</w:t>
      </w:r>
      <w:r w:rsidRPr="003B0CD1">
        <w:rPr>
          <w:sz w:val="28"/>
          <w:szCs w:val="28"/>
        </w:rPr>
        <w:t xml:space="preserve">  </w:t>
      </w:r>
      <w:r w:rsidRPr="009974C2">
        <w:rPr>
          <w:b/>
          <w:sz w:val="28"/>
          <w:szCs w:val="28"/>
        </w:rPr>
        <w:t>Карданова Л.С.  -  член  УС</w:t>
      </w:r>
    </w:p>
    <w:p w:rsidR="00902E8E" w:rsidRPr="003B0CD1" w:rsidRDefault="00902E8E" w:rsidP="00902E8E">
      <w:pPr>
        <w:ind w:left="360"/>
        <w:rPr>
          <w:sz w:val="28"/>
          <w:szCs w:val="28"/>
        </w:rPr>
      </w:pPr>
      <w:r w:rsidRPr="003B0CD1">
        <w:rPr>
          <w:sz w:val="28"/>
          <w:szCs w:val="28"/>
        </w:rPr>
        <w:t xml:space="preserve"> Дала  информацию  о работе  каждого  сотрудника.</w:t>
      </w:r>
    </w:p>
    <w:p w:rsidR="00902E8E" w:rsidRDefault="00902E8E" w:rsidP="00902E8E">
      <w:pPr>
        <w:ind w:left="360"/>
        <w:rPr>
          <w:b/>
          <w:sz w:val="28"/>
          <w:szCs w:val="28"/>
        </w:rPr>
      </w:pPr>
    </w:p>
    <w:p w:rsidR="00902E8E" w:rsidRDefault="00902E8E" w:rsidP="00902E8E">
      <w:pPr>
        <w:rPr>
          <w:sz w:val="28"/>
          <w:szCs w:val="28"/>
        </w:rPr>
      </w:pPr>
      <w:r w:rsidRPr="003910E4">
        <w:rPr>
          <w:b/>
          <w:sz w:val="28"/>
          <w:szCs w:val="28"/>
        </w:rPr>
        <w:t>РЕШИЛИ:</w:t>
      </w:r>
      <w:r w:rsidRPr="003B0CD1">
        <w:rPr>
          <w:sz w:val="28"/>
          <w:szCs w:val="28"/>
        </w:rPr>
        <w:t xml:space="preserve">  </w:t>
      </w:r>
    </w:p>
    <w:p w:rsidR="00902E8E" w:rsidRPr="003B0CD1" w:rsidRDefault="00902E8E" w:rsidP="00902E8E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3B0CD1">
        <w:rPr>
          <w:sz w:val="28"/>
          <w:szCs w:val="28"/>
        </w:rPr>
        <w:t xml:space="preserve"> Одобрить  информацию  экспертной  комиссии  по  распределению  стимулирующей  части  ФОТ  </w:t>
      </w:r>
      <w:r>
        <w:rPr>
          <w:sz w:val="28"/>
          <w:szCs w:val="28"/>
        </w:rPr>
        <w:t>за  сложность  и  напряженнос</w:t>
      </w:r>
      <w:r w:rsidR="009974C2">
        <w:rPr>
          <w:sz w:val="28"/>
          <w:szCs w:val="28"/>
        </w:rPr>
        <w:t>ть работы за период с 01.09.2017-31.12.2017</w:t>
      </w:r>
      <w:r>
        <w:rPr>
          <w:sz w:val="28"/>
          <w:szCs w:val="28"/>
        </w:rPr>
        <w:t>г.</w:t>
      </w:r>
    </w:p>
    <w:p w:rsidR="00902E8E" w:rsidRDefault="00902E8E" w:rsidP="00902E8E">
      <w:pPr>
        <w:rPr>
          <w:sz w:val="28"/>
          <w:szCs w:val="28"/>
        </w:rPr>
      </w:pPr>
      <w:r>
        <w:rPr>
          <w:sz w:val="28"/>
          <w:szCs w:val="28"/>
        </w:rPr>
        <w:t xml:space="preserve">     За-9;  против-0;  </w:t>
      </w:r>
      <w:r w:rsidRPr="003B0CD1">
        <w:rPr>
          <w:sz w:val="28"/>
          <w:szCs w:val="28"/>
        </w:rPr>
        <w:t xml:space="preserve"> воздержались- 0;   </w:t>
      </w:r>
    </w:p>
    <w:p w:rsidR="00902E8E" w:rsidRPr="00285514" w:rsidRDefault="00902E8E" w:rsidP="00902E8E">
      <w:pPr>
        <w:ind w:left="36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285514">
        <w:rPr>
          <w:color w:val="000000"/>
          <w:sz w:val="28"/>
          <w:szCs w:val="28"/>
        </w:rPr>
        <w:t>. Утвердить распределение стимулирующего фонда оплат</w:t>
      </w:r>
      <w:r>
        <w:rPr>
          <w:color w:val="000000"/>
          <w:sz w:val="28"/>
          <w:szCs w:val="28"/>
        </w:rPr>
        <w:t>ы труда работников муниципального казенного дошкольного</w:t>
      </w:r>
      <w:r w:rsidRPr="00285514">
        <w:rPr>
          <w:color w:val="000000"/>
          <w:sz w:val="28"/>
          <w:szCs w:val="28"/>
        </w:rPr>
        <w:t xml:space="preserve"> образовательн</w:t>
      </w:r>
      <w:r>
        <w:rPr>
          <w:color w:val="000000"/>
          <w:sz w:val="28"/>
          <w:szCs w:val="28"/>
        </w:rPr>
        <w:t xml:space="preserve">ого  учреждения </w:t>
      </w:r>
      <w:r w:rsidRPr="00285514">
        <w:rPr>
          <w:color w:val="000000"/>
          <w:sz w:val="28"/>
          <w:szCs w:val="28"/>
        </w:rPr>
        <w:t xml:space="preserve">  «Детский сад № 2</w:t>
      </w:r>
      <w:r>
        <w:rPr>
          <w:color w:val="000000"/>
          <w:sz w:val="28"/>
          <w:szCs w:val="28"/>
        </w:rPr>
        <w:t>»</w:t>
      </w:r>
      <w:r w:rsidRPr="00285514">
        <w:rPr>
          <w:color w:val="000000"/>
          <w:sz w:val="28"/>
          <w:szCs w:val="28"/>
        </w:rPr>
        <w:t xml:space="preserve"> </w:t>
      </w:r>
      <w:r w:rsidR="009974C2">
        <w:rPr>
          <w:color w:val="000000"/>
          <w:sz w:val="28"/>
          <w:szCs w:val="28"/>
        </w:rPr>
        <w:t>в январе 2018</w:t>
      </w:r>
      <w:r>
        <w:rPr>
          <w:color w:val="000000"/>
          <w:sz w:val="28"/>
          <w:szCs w:val="28"/>
        </w:rPr>
        <w:t xml:space="preserve"> г.</w:t>
      </w:r>
      <w:r w:rsidRPr="00285514">
        <w:rPr>
          <w:color w:val="000000"/>
          <w:sz w:val="28"/>
          <w:szCs w:val="28"/>
        </w:rPr>
        <w:t xml:space="preserve"> </w:t>
      </w:r>
    </w:p>
    <w:p w:rsidR="00902E8E" w:rsidRPr="003B0CD1" w:rsidRDefault="00902E8E" w:rsidP="00902E8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3B0CD1">
        <w:rPr>
          <w:sz w:val="28"/>
          <w:szCs w:val="28"/>
        </w:rPr>
        <w:t xml:space="preserve">. Протокол  Управляющего </w:t>
      </w:r>
      <w:r>
        <w:rPr>
          <w:sz w:val="28"/>
          <w:szCs w:val="28"/>
        </w:rPr>
        <w:t xml:space="preserve"> совета  направить  директору ОУ</w:t>
      </w:r>
      <w:r w:rsidRPr="003B0CD1">
        <w:rPr>
          <w:sz w:val="28"/>
          <w:szCs w:val="28"/>
        </w:rPr>
        <w:t xml:space="preserve">  для  </w:t>
      </w:r>
      <w:r>
        <w:rPr>
          <w:sz w:val="28"/>
          <w:szCs w:val="28"/>
        </w:rPr>
        <w:t xml:space="preserve">  </w:t>
      </w:r>
      <w:r w:rsidRPr="003B0CD1">
        <w:rPr>
          <w:sz w:val="28"/>
          <w:szCs w:val="28"/>
        </w:rPr>
        <w:t xml:space="preserve">издания  </w:t>
      </w:r>
      <w:r>
        <w:rPr>
          <w:sz w:val="28"/>
          <w:szCs w:val="28"/>
        </w:rPr>
        <w:t xml:space="preserve">                </w:t>
      </w:r>
      <w:r w:rsidRPr="003B0CD1">
        <w:rPr>
          <w:sz w:val="28"/>
          <w:szCs w:val="28"/>
        </w:rPr>
        <w:t>приказа  об  установлении  стимули</w:t>
      </w:r>
      <w:r>
        <w:rPr>
          <w:sz w:val="28"/>
          <w:szCs w:val="28"/>
        </w:rPr>
        <w:t>рующих  надбавок  работникам  ОУ</w:t>
      </w:r>
      <w:r w:rsidRPr="003B0CD1">
        <w:rPr>
          <w:sz w:val="28"/>
          <w:szCs w:val="28"/>
        </w:rPr>
        <w:t>.</w:t>
      </w:r>
    </w:p>
    <w:p w:rsidR="00902E8E" w:rsidRDefault="00902E8E" w:rsidP="00902E8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02E8E" w:rsidRDefault="00902E8E" w:rsidP="00902E8E">
      <w:r>
        <w:rPr>
          <w:sz w:val="28"/>
          <w:szCs w:val="28"/>
        </w:rPr>
        <w:t xml:space="preserve">    </w:t>
      </w:r>
      <w:r w:rsidRPr="003B0CD1">
        <w:rPr>
          <w:sz w:val="28"/>
          <w:szCs w:val="28"/>
        </w:rPr>
        <w:t>Итоговые таблицы протокола  прилагаются.</w:t>
      </w:r>
    </w:p>
    <w:p w:rsidR="00902E8E" w:rsidRPr="00587687" w:rsidRDefault="00902E8E" w:rsidP="00902E8E"/>
    <w:p w:rsidR="00902E8E" w:rsidRDefault="00902E8E" w:rsidP="00902E8E"/>
    <w:p w:rsidR="00902E8E" w:rsidRDefault="00902E8E" w:rsidP="00902E8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974C2" w:rsidRDefault="009974C2"/>
    <w:p w:rsidR="009974C2" w:rsidRPr="009974C2" w:rsidRDefault="009974C2" w:rsidP="009974C2"/>
    <w:p w:rsidR="009974C2" w:rsidRPr="009974C2" w:rsidRDefault="00551F5F" w:rsidP="009974C2">
      <w:r>
        <w:rPr>
          <w:noProof/>
        </w:rPr>
        <w:drawing>
          <wp:anchor distT="0" distB="0" distL="6400800" distR="6400800" simplePos="0" relativeHeight="251658240" behindDoc="0" locked="0" layoutInCell="0" allowOverlap="1">
            <wp:simplePos x="0" y="0"/>
            <wp:positionH relativeFrom="margin">
              <wp:posOffset>453390</wp:posOffset>
            </wp:positionH>
            <wp:positionV relativeFrom="paragraph">
              <wp:posOffset>87630</wp:posOffset>
            </wp:positionV>
            <wp:extent cx="4838700" cy="13716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4C2" w:rsidRPr="009974C2" w:rsidRDefault="009974C2" w:rsidP="009974C2"/>
    <w:p w:rsidR="009974C2" w:rsidRPr="009974C2" w:rsidRDefault="009974C2" w:rsidP="009974C2"/>
    <w:p w:rsidR="009974C2" w:rsidRPr="009974C2" w:rsidRDefault="009974C2" w:rsidP="009974C2"/>
    <w:p w:rsidR="009974C2" w:rsidRPr="009974C2" w:rsidRDefault="009974C2" w:rsidP="009974C2"/>
    <w:p w:rsidR="009974C2" w:rsidRPr="009974C2" w:rsidRDefault="009974C2" w:rsidP="009974C2"/>
    <w:p w:rsidR="009974C2" w:rsidRPr="009974C2" w:rsidRDefault="009974C2" w:rsidP="009974C2"/>
    <w:p w:rsidR="009974C2" w:rsidRPr="009974C2" w:rsidRDefault="009974C2" w:rsidP="009974C2"/>
    <w:p w:rsidR="009974C2" w:rsidRPr="009974C2" w:rsidRDefault="009974C2" w:rsidP="009974C2"/>
    <w:p w:rsidR="009974C2" w:rsidRPr="009974C2" w:rsidRDefault="009974C2" w:rsidP="009974C2"/>
    <w:p w:rsidR="009974C2" w:rsidRPr="009974C2" w:rsidRDefault="009974C2" w:rsidP="009974C2"/>
    <w:p w:rsidR="009974C2" w:rsidRPr="009974C2" w:rsidRDefault="009974C2" w:rsidP="009974C2"/>
    <w:p w:rsidR="009974C2" w:rsidRDefault="009974C2" w:rsidP="009974C2"/>
    <w:p w:rsidR="009974C2" w:rsidRDefault="009974C2" w:rsidP="009974C2"/>
    <w:p w:rsidR="009974C2" w:rsidRDefault="009974C2" w:rsidP="009974C2"/>
    <w:p w:rsidR="009974C2" w:rsidRDefault="009974C2" w:rsidP="009974C2"/>
    <w:p w:rsidR="009974C2" w:rsidRDefault="009974C2" w:rsidP="009974C2"/>
    <w:p w:rsidR="009974C2" w:rsidRDefault="009974C2" w:rsidP="009974C2"/>
    <w:p w:rsidR="009974C2" w:rsidRDefault="009974C2" w:rsidP="009974C2"/>
    <w:p w:rsidR="009974C2" w:rsidRDefault="009974C2" w:rsidP="009974C2"/>
    <w:p w:rsidR="009974C2" w:rsidRDefault="009974C2" w:rsidP="009974C2"/>
    <w:sectPr w:rsidR="009974C2" w:rsidSect="0044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4F65"/>
    <w:multiLevelType w:val="hybridMultilevel"/>
    <w:tmpl w:val="E1C03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6853CF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C743B4"/>
    <w:multiLevelType w:val="hybridMultilevel"/>
    <w:tmpl w:val="E74CE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E8E"/>
    <w:rsid w:val="00064D5F"/>
    <w:rsid w:val="00131A76"/>
    <w:rsid w:val="00404903"/>
    <w:rsid w:val="00440527"/>
    <w:rsid w:val="00551F5F"/>
    <w:rsid w:val="00693E8A"/>
    <w:rsid w:val="006C6D02"/>
    <w:rsid w:val="00842C9D"/>
    <w:rsid w:val="00894BF3"/>
    <w:rsid w:val="00902E8E"/>
    <w:rsid w:val="009974C2"/>
    <w:rsid w:val="00D85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E8E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02E8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_</cp:lastModifiedBy>
  <cp:revision>4</cp:revision>
  <dcterms:created xsi:type="dcterms:W3CDTF">2018-09-18T07:16:00Z</dcterms:created>
  <dcterms:modified xsi:type="dcterms:W3CDTF">2019-04-19T07:14:00Z</dcterms:modified>
</cp:coreProperties>
</file>